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5F" w:rsidRPr="0013203F" w:rsidRDefault="00AB3E5F" w:rsidP="00AB3E5F">
      <w:pPr>
        <w:spacing w:after="0"/>
        <w:rPr>
          <w:rFonts w:eastAsia="Times New Roman" w:cs="Times New Roman"/>
          <w:b/>
          <w:sz w:val="32"/>
          <w:szCs w:val="32"/>
        </w:rPr>
      </w:pPr>
      <w:r w:rsidRPr="0013203F">
        <w:rPr>
          <w:rFonts w:eastAsia="Times New Roman" w:cs="Times New Roman"/>
          <w:b/>
          <w:sz w:val="32"/>
          <w:szCs w:val="32"/>
        </w:rPr>
        <w:t>WALDEN FIRE DISTRICT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>REGULAR MEETING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>BOARD OF COMMISSIONERS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April 9</w:t>
      </w:r>
      <w:r w:rsidRPr="0013203F">
        <w:rPr>
          <w:rFonts w:eastAsia="Times New Roman" w:cs="Times New Roman"/>
          <w:b/>
        </w:rPr>
        <w:t>, 2018</w:t>
      </w:r>
    </w:p>
    <w:p w:rsidR="00AB3E5F" w:rsidRPr="0013203F" w:rsidRDefault="00AB3E5F" w:rsidP="00AB3E5F">
      <w:pPr>
        <w:rPr>
          <w:rFonts w:eastAsia="Times New Roman" w:cs="Times New Roman"/>
          <w:b/>
        </w:rPr>
      </w:pPr>
    </w:p>
    <w:p w:rsidR="00AB3E5F" w:rsidRPr="0013203F" w:rsidRDefault="00AB3E5F" w:rsidP="00AB3E5F">
      <w:pPr>
        <w:rPr>
          <w:rFonts w:eastAsia="Times New Roman" w:cs="Times New Roman"/>
        </w:rPr>
      </w:pPr>
      <w:r w:rsidRPr="0013203F">
        <w:rPr>
          <w:rFonts w:eastAsia="Times New Roman" w:cs="Times New Roman"/>
        </w:rPr>
        <w:t>The monthly meeting of the Board of Commissioners of the Walden Fire District was called to order by Chairman Werner at 6:30pm.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Roll Call:  Chairman            Roy Werner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Commissioners Craig Buccieri</w:t>
      </w:r>
    </w:p>
    <w:p w:rsidR="00AB3E5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Jason Faso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Richard McNamee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John Stabner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Secretary           Denise Miller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ab/>
        <w:t xml:space="preserve">     Treasurer          Diane Holbert</w:t>
      </w:r>
    </w:p>
    <w:p w:rsidR="00AB3E5F" w:rsidRDefault="00AB3E5F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Clerk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Lori Lawless</w:t>
      </w:r>
    </w:p>
    <w:p w:rsidR="00AB3E5F" w:rsidRDefault="00AB3E5F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Absent      Chief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Charles McNeely       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</w:t>
      </w:r>
      <w:r w:rsidRPr="0013203F">
        <w:rPr>
          <w:rFonts w:eastAsia="Times New Roman" w:cs="Times New Roman"/>
        </w:rPr>
        <w:t xml:space="preserve">                  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Minutes of </w:t>
      </w:r>
      <w:r>
        <w:rPr>
          <w:rFonts w:eastAsia="Times New Roman" w:cs="Times New Roman"/>
          <w:b/>
        </w:rPr>
        <w:t>March</w:t>
      </w:r>
      <w:r w:rsidRPr="0013203F">
        <w:rPr>
          <w:rFonts w:eastAsia="Times New Roman" w:cs="Times New Roman"/>
          <w:b/>
        </w:rPr>
        <w:t xml:space="preserve"> 2018– </w:t>
      </w:r>
      <w:r w:rsidRPr="0013203F">
        <w:rPr>
          <w:rFonts w:eastAsia="Times New Roman" w:cs="Times New Roman"/>
        </w:rPr>
        <w:t xml:space="preserve">Chairman Werner made a motion to accept </w:t>
      </w:r>
      <w:r>
        <w:rPr>
          <w:rFonts w:eastAsia="Times New Roman" w:cs="Times New Roman"/>
        </w:rPr>
        <w:t>as read</w:t>
      </w:r>
      <w:r w:rsidRPr="0013203F">
        <w:rPr>
          <w:rFonts w:eastAsia="Times New Roman" w:cs="Times New Roman"/>
        </w:rPr>
        <w:t>, 2nd by Commissioner Buccieri, carried.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Financial report –</w:t>
      </w:r>
      <w:r w:rsidRPr="0013203F">
        <w:rPr>
          <w:rFonts w:eastAsia="Times New Roman" w:cs="Times New Roman"/>
        </w:rPr>
        <w:t>Chairman Werner made a motion to accept as read,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</w:t>
      </w:r>
      <w:r>
        <w:rPr>
          <w:rFonts w:eastAsia="Times New Roman" w:cs="Times New Roman"/>
        </w:rPr>
        <w:t>McNamee</w:t>
      </w:r>
      <w:r w:rsidRPr="0013203F">
        <w:rPr>
          <w:rFonts w:eastAsia="Times New Roman" w:cs="Times New Roman"/>
        </w:rPr>
        <w:t xml:space="preserve"> carried. Bank Statements verified by Commissioner </w:t>
      </w:r>
      <w:r>
        <w:rPr>
          <w:rFonts w:eastAsia="Times New Roman" w:cs="Times New Roman"/>
        </w:rPr>
        <w:t>McNamee</w:t>
      </w:r>
      <w:r w:rsidRPr="0013203F">
        <w:rPr>
          <w:rFonts w:eastAsia="Times New Roman" w:cs="Times New Roman"/>
        </w:rPr>
        <w:t>.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Disbursements – </w:t>
      </w:r>
      <w:r w:rsidRPr="0013203F">
        <w:rPr>
          <w:rFonts w:eastAsia="Times New Roman" w:cs="Times New Roman"/>
        </w:rPr>
        <w:t xml:space="preserve">Chairman Werner motioned to pay all bills, if found correct, 2nd by Commissioner </w:t>
      </w:r>
      <w:r>
        <w:rPr>
          <w:rFonts w:eastAsia="Times New Roman" w:cs="Times New Roman"/>
        </w:rPr>
        <w:t>Buccieri</w:t>
      </w:r>
      <w:r w:rsidRPr="0013203F">
        <w:rPr>
          <w:rFonts w:eastAsia="Times New Roman" w:cs="Times New Roman"/>
        </w:rPr>
        <w:t xml:space="preserve">, carried.  </w:t>
      </w:r>
      <w:r w:rsidR="00197272">
        <w:rPr>
          <w:rFonts w:eastAsia="Times New Roman" w:cs="Times New Roman"/>
        </w:rPr>
        <w:t>Chairman Werner made a motion to pay the final dinner bills to Villa Borghese and DJ Entertainment 2</w:t>
      </w:r>
      <w:r w:rsidR="00197272" w:rsidRPr="00197272">
        <w:rPr>
          <w:rFonts w:eastAsia="Times New Roman" w:cs="Times New Roman"/>
          <w:vertAlign w:val="superscript"/>
        </w:rPr>
        <w:t>nd</w:t>
      </w:r>
      <w:r w:rsidR="00197272">
        <w:rPr>
          <w:rFonts w:eastAsia="Times New Roman" w:cs="Times New Roman"/>
        </w:rPr>
        <w:t xml:space="preserve"> by Commissioner Buccieri, carried.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         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Correspondence</w:t>
      </w:r>
      <w:r w:rsidRPr="0013203F">
        <w:rPr>
          <w:rFonts w:eastAsia="Times New Roman" w:cs="Times New Roman"/>
        </w:rPr>
        <w:t xml:space="preserve">- </w:t>
      </w:r>
      <w:r w:rsidRPr="0013203F">
        <w:t>read out and held for new business on a motion made by Commissioner Werner, 2nd by Commissioner Buccieri, carried.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Received:  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Honor Flight</w:t>
      </w:r>
      <w:r w:rsidRPr="0013203F">
        <w:rPr>
          <w:rFonts w:eastAsia="Times New Roman" w:cs="Times New Roman"/>
        </w:rPr>
        <w:t xml:space="preserve"> (</w:t>
      </w:r>
      <w:r>
        <w:rPr>
          <w:rFonts w:eastAsia="Times New Roman" w:cs="Times New Roman"/>
        </w:rPr>
        <w:t>Hall Use</w:t>
      </w:r>
      <w:r w:rsidRPr="0013203F">
        <w:rPr>
          <w:rFonts w:eastAsia="Times New Roman" w:cs="Times New Roman"/>
        </w:rPr>
        <w:t>)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                                                                  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  <w:u w:val="single"/>
        </w:rPr>
        <w:t xml:space="preserve">Chief’s report 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No report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  <w:u w:val="single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  <w:u w:val="single"/>
        </w:rPr>
        <w:t xml:space="preserve">Old Business:  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  <w:u w:val="single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  <w:b/>
        </w:rPr>
        <w:t xml:space="preserve">Committees-  </w:t>
      </w:r>
    </w:p>
    <w:p w:rsidR="00AB3E5F" w:rsidRPr="0013203F" w:rsidRDefault="00AB3E5F" w:rsidP="00AB3E5F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lastRenderedPageBreak/>
        <w:t xml:space="preserve"> Legal- </w:t>
      </w:r>
      <w:r w:rsidRPr="0013203F">
        <w:rPr>
          <w:rFonts w:eastAsia="Times New Roman" w:cs="Times New Roman"/>
        </w:rPr>
        <w:t>no report</w:t>
      </w:r>
    </w:p>
    <w:p w:rsidR="00AB3E5F" w:rsidRDefault="00AB3E5F" w:rsidP="00AB3E5F">
      <w:pPr>
        <w:numPr>
          <w:ilvl w:val="0"/>
          <w:numId w:val="1"/>
        </w:numPr>
        <w:spacing w:after="0"/>
        <w:contextualSpacing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Building – </w:t>
      </w:r>
      <w:r w:rsidRPr="0013203F">
        <w:rPr>
          <w:rFonts w:eastAsia="Times New Roman" w:cs="Times New Roman"/>
        </w:rPr>
        <w:t xml:space="preserve">Chairman Werner states </w:t>
      </w:r>
      <w:r w:rsidR="00197272">
        <w:rPr>
          <w:rFonts w:eastAsia="Times New Roman" w:cs="Times New Roman"/>
        </w:rPr>
        <w:t>the plans are in the final stages</w:t>
      </w:r>
      <w:r w:rsidR="006E1992">
        <w:rPr>
          <w:rFonts w:eastAsia="Times New Roman" w:cs="Times New Roman"/>
        </w:rPr>
        <w:t xml:space="preserve"> after discussion regarding Phase 1 and Phase 2</w:t>
      </w:r>
      <w:r w:rsidR="00197272">
        <w:rPr>
          <w:rFonts w:eastAsia="Times New Roman" w:cs="Times New Roman"/>
        </w:rPr>
        <w:t>. Chairman Werner made a motion that t</w:t>
      </w:r>
      <w:r w:rsidR="00BF367B">
        <w:rPr>
          <w:rFonts w:eastAsia="Times New Roman" w:cs="Times New Roman"/>
        </w:rPr>
        <w:t xml:space="preserve">he committee </w:t>
      </w:r>
      <w:r w:rsidR="00197272">
        <w:rPr>
          <w:rFonts w:eastAsia="Times New Roman" w:cs="Times New Roman"/>
        </w:rPr>
        <w:t xml:space="preserve"> </w:t>
      </w:r>
      <w:r w:rsidR="00BF367B">
        <w:rPr>
          <w:rFonts w:eastAsia="Times New Roman" w:cs="Times New Roman"/>
        </w:rPr>
        <w:t>moves forward based one the cost estimate, put out to as</w:t>
      </w:r>
      <w:r w:rsidR="00197272">
        <w:rPr>
          <w:rFonts w:eastAsia="Times New Roman" w:cs="Times New Roman"/>
        </w:rPr>
        <w:t xml:space="preserve"> one project </w:t>
      </w:r>
      <w:r w:rsidR="00BF367B">
        <w:rPr>
          <w:rFonts w:eastAsia="Times New Roman" w:cs="Times New Roman"/>
        </w:rPr>
        <w:t>and the board will approve the final architectural set of plans for bid on May 14</w:t>
      </w:r>
      <w:r w:rsidR="00BF367B" w:rsidRPr="00BF367B">
        <w:rPr>
          <w:rFonts w:eastAsia="Times New Roman" w:cs="Times New Roman"/>
          <w:vertAlign w:val="superscript"/>
        </w:rPr>
        <w:t>th</w:t>
      </w:r>
      <w:r w:rsidR="00BF367B">
        <w:rPr>
          <w:rFonts w:eastAsia="Times New Roman" w:cs="Times New Roman"/>
        </w:rPr>
        <w:t xml:space="preserve"> meeting,  </w:t>
      </w:r>
      <w:r w:rsidR="00197272">
        <w:rPr>
          <w:rFonts w:eastAsia="Times New Roman" w:cs="Times New Roman"/>
        </w:rPr>
        <w:t>2</w:t>
      </w:r>
      <w:r w:rsidR="00197272" w:rsidRPr="00197272">
        <w:rPr>
          <w:rFonts w:eastAsia="Times New Roman" w:cs="Times New Roman"/>
          <w:vertAlign w:val="superscript"/>
        </w:rPr>
        <w:t>nd</w:t>
      </w:r>
      <w:r w:rsidR="00197272">
        <w:rPr>
          <w:rFonts w:eastAsia="Times New Roman" w:cs="Times New Roman"/>
        </w:rPr>
        <w:t xml:space="preserve"> by Commissioner Stabner</w:t>
      </w:r>
    </w:p>
    <w:p w:rsidR="00197272" w:rsidRDefault="00197272" w:rsidP="00197272">
      <w:pPr>
        <w:spacing w:after="0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>Roll Call Vote-</w:t>
      </w:r>
      <w:r>
        <w:rPr>
          <w:rFonts w:eastAsia="Times New Roman" w:cs="Times New Roman"/>
        </w:rPr>
        <w:t xml:space="preserve"> Chairman Werner- yes</w:t>
      </w:r>
    </w:p>
    <w:p w:rsidR="00197272" w:rsidRPr="00D06FEB" w:rsidRDefault="00197272" w:rsidP="00197272">
      <w:pPr>
        <w:spacing w:after="0"/>
        <w:ind w:left="720"/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 w:rsidRPr="00D06FEB">
        <w:rPr>
          <w:rFonts w:eastAsia="Times New Roman" w:cs="Times New Roman"/>
        </w:rPr>
        <w:t xml:space="preserve">            Commissioner Buccieri- no</w:t>
      </w:r>
    </w:p>
    <w:p w:rsidR="00D06FEB" w:rsidRPr="00D06FEB" w:rsidRDefault="00D06FEB" w:rsidP="00197272">
      <w:pPr>
        <w:spacing w:after="0"/>
        <w:ind w:left="720"/>
        <w:contextualSpacing/>
        <w:rPr>
          <w:rFonts w:eastAsia="Times New Roman" w:cs="Times New Roman"/>
        </w:rPr>
      </w:pPr>
      <w:r w:rsidRPr="00D06FEB">
        <w:rPr>
          <w:rFonts w:eastAsia="Times New Roman" w:cs="Times New Roman"/>
        </w:rPr>
        <w:tab/>
        <w:t xml:space="preserve">            Commissioner Faso- yes</w:t>
      </w:r>
    </w:p>
    <w:p w:rsidR="00D06FEB" w:rsidRPr="00D06FEB" w:rsidRDefault="00D06FEB" w:rsidP="00197272">
      <w:pPr>
        <w:spacing w:after="0"/>
        <w:ind w:left="720"/>
        <w:contextualSpacing/>
        <w:rPr>
          <w:rFonts w:eastAsia="Times New Roman" w:cs="Times New Roman"/>
        </w:rPr>
      </w:pPr>
      <w:r w:rsidRPr="00D06FEB">
        <w:rPr>
          <w:rFonts w:eastAsia="Times New Roman" w:cs="Times New Roman"/>
        </w:rPr>
        <w:tab/>
        <w:t xml:space="preserve">            Commissioner McNamee- yes</w:t>
      </w:r>
    </w:p>
    <w:p w:rsidR="00AB3E5F" w:rsidRPr="00BF367B" w:rsidRDefault="00D06FEB" w:rsidP="00BF367B">
      <w:pPr>
        <w:spacing w:after="0"/>
        <w:ind w:left="720"/>
        <w:contextualSpacing/>
        <w:rPr>
          <w:rFonts w:eastAsia="Times New Roman" w:cs="Times New Roman"/>
        </w:rPr>
      </w:pPr>
      <w:r w:rsidRPr="00D06FEB">
        <w:rPr>
          <w:rFonts w:eastAsia="Times New Roman" w:cs="Times New Roman"/>
        </w:rPr>
        <w:tab/>
        <w:t xml:space="preserve">            Commissioner- Stabner -yes</w:t>
      </w:r>
      <w:r w:rsidR="00197272"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</w:rPr>
        <w:t>motion passed</w:t>
      </w:r>
    </w:p>
    <w:p w:rsidR="00AB3E5F" w:rsidRPr="0013203F" w:rsidRDefault="00AB3E5F" w:rsidP="00AB3E5F">
      <w:pPr>
        <w:spacing w:after="0"/>
        <w:ind w:left="720"/>
        <w:contextualSpacing/>
        <w:rPr>
          <w:rFonts w:eastAsia="Times New Roman" w:cs="Times New Roman"/>
          <w:b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Miscellaneous- </w:t>
      </w:r>
      <w:r w:rsidRPr="0013203F">
        <w:rPr>
          <w:rFonts w:eastAsia="Times New Roman" w:cs="Times New Roman"/>
        </w:rPr>
        <w:t>none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</w:rPr>
      </w:pPr>
      <w:r w:rsidRPr="0013203F">
        <w:rPr>
          <w:rFonts w:eastAsia="Times New Roman" w:cs="Times New Roman"/>
        </w:rPr>
        <w:t xml:space="preserve"> 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  <w:u w:val="single"/>
        </w:rPr>
      </w:pPr>
      <w:r w:rsidRPr="0013203F">
        <w:rPr>
          <w:rFonts w:eastAsia="Times New Roman" w:cs="Times New Roman"/>
          <w:b/>
        </w:rPr>
        <w:t xml:space="preserve"> </w:t>
      </w:r>
      <w:r w:rsidRPr="0013203F">
        <w:rPr>
          <w:rFonts w:eastAsia="Times New Roman" w:cs="Times New Roman"/>
          <w:b/>
          <w:u w:val="single"/>
        </w:rPr>
        <w:t>New Business:</w:t>
      </w:r>
    </w:p>
    <w:p w:rsidR="00AB3E5F" w:rsidRPr="0013203F" w:rsidRDefault="00AB3E5F" w:rsidP="00AB3E5F">
      <w:pPr>
        <w:spacing w:after="0"/>
        <w:rPr>
          <w:rFonts w:eastAsia="Times New Roman" w:cs="Times New Roman"/>
          <w:b/>
          <w:u w:val="single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Correspondence: 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 xml:space="preserve">Chairman </w:t>
      </w:r>
      <w:r w:rsidRPr="0013203F">
        <w:rPr>
          <w:rFonts w:eastAsia="Times New Roman" w:cs="Times New Roman"/>
        </w:rPr>
        <w:t xml:space="preserve">Werner </w:t>
      </w:r>
      <w:r>
        <w:rPr>
          <w:rFonts w:eastAsia="Times New Roman" w:cs="Times New Roman"/>
        </w:rPr>
        <w:t>made a motion to allow HV Honor Flight to use the social hall on Sept 3</w:t>
      </w:r>
      <w:r w:rsidRPr="00AB3E5F">
        <w:rPr>
          <w:rFonts w:eastAsia="Times New Roman" w:cs="Times New Roman"/>
          <w:vertAlign w:val="superscript"/>
        </w:rPr>
        <w:t>rd</w:t>
      </w:r>
      <w:r>
        <w:rPr>
          <w:rFonts w:eastAsia="Times New Roman" w:cs="Times New Roman"/>
        </w:rPr>
        <w:t xml:space="preserve"> and Oct 6</w:t>
      </w:r>
      <w:r w:rsidRPr="00AB3E5F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2018 for Meet &amp; Greet </w:t>
      </w:r>
      <w:r w:rsidRPr="0013203F">
        <w:rPr>
          <w:rFonts w:eastAsia="Times New Roman" w:cs="Times New Roman"/>
        </w:rPr>
        <w:t>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Stabner, carried.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 xml:space="preserve">New Members- </w:t>
      </w:r>
      <w:r>
        <w:rPr>
          <w:rFonts w:eastAsia="Times New Roman" w:cs="Times New Roman"/>
        </w:rPr>
        <w:t>none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  <w:b/>
        </w:rPr>
        <w:t>Miscellaneous</w:t>
      </w:r>
      <w:r w:rsidR="00BF367B" w:rsidRPr="0013203F">
        <w:rPr>
          <w:rFonts w:eastAsia="Times New Roman" w:cs="Times New Roman"/>
          <w:b/>
        </w:rPr>
        <w:t xml:space="preserve">- </w:t>
      </w:r>
      <w:r w:rsidR="00BF367B" w:rsidRPr="00BF367B">
        <w:rPr>
          <w:rFonts w:eastAsia="Times New Roman" w:cs="Times New Roman"/>
        </w:rPr>
        <w:t xml:space="preserve">Chairman Werner made a motion to </w:t>
      </w:r>
      <w:r w:rsidR="00BF367B">
        <w:rPr>
          <w:rFonts w:eastAsia="Times New Roman" w:cs="Times New Roman"/>
        </w:rPr>
        <w:t xml:space="preserve">approve </w:t>
      </w:r>
      <w:r w:rsidR="00BF367B" w:rsidRPr="00BF367B">
        <w:rPr>
          <w:rFonts w:eastAsia="Times New Roman" w:cs="Times New Roman"/>
        </w:rPr>
        <w:t>the budget modification as of April 9, 2018</w:t>
      </w:r>
      <w:r w:rsidR="00BF367B">
        <w:rPr>
          <w:rFonts w:eastAsia="Times New Roman" w:cs="Times New Roman"/>
        </w:rPr>
        <w:t xml:space="preserve"> 2</w:t>
      </w:r>
      <w:r w:rsidR="00BF367B" w:rsidRPr="00BF367B">
        <w:rPr>
          <w:rFonts w:eastAsia="Times New Roman" w:cs="Times New Roman"/>
          <w:vertAlign w:val="superscript"/>
        </w:rPr>
        <w:t>nd</w:t>
      </w:r>
      <w:r w:rsidR="00BF367B">
        <w:rPr>
          <w:rFonts w:eastAsia="Times New Roman" w:cs="Times New Roman"/>
        </w:rPr>
        <w:t xml:space="preserve"> by Commissioner Buccieri, carried.</w:t>
      </w:r>
    </w:p>
    <w:p w:rsidR="00197272" w:rsidRDefault="00CA615C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Chairman Werner brought up that he spoke with Bob Reynolds from Montgomery FD and the VC School District regarding each department sponsoring a public speaker </w:t>
      </w:r>
      <w:r w:rsidR="00AF0247">
        <w:rPr>
          <w:rFonts w:eastAsia="Times New Roman" w:cs="Times New Roman"/>
        </w:rPr>
        <w:t>Mark Metro</w:t>
      </w:r>
      <w:r w:rsidR="00AF024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speak with students</w:t>
      </w:r>
      <w:r w:rsidR="00AF0247" w:rsidRPr="00AF0247">
        <w:rPr>
          <w:rFonts w:eastAsia="Times New Roman" w:cs="Times New Roman"/>
        </w:rPr>
        <w:t xml:space="preserve"> </w:t>
      </w:r>
      <w:r w:rsidR="00AF0247">
        <w:rPr>
          <w:rFonts w:eastAsia="Times New Roman" w:cs="Times New Roman"/>
        </w:rPr>
        <w:t xml:space="preserve">in the middle </w:t>
      </w:r>
      <w:r w:rsidR="00AF0247">
        <w:rPr>
          <w:rFonts w:eastAsia="Times New Roman" w:cs="Times New Roman"/>
        </w:rPr>
        <w:t>and</w:t>
      </w:r>
      <w:r w:rsidR="00AF0247">
        <w:rPr>
          <w:rFonts w:eastAsia="Times New Roman" w:cs="Times New Roman"/>
        </w:rPr>
        <w:t xml:space="preserve"> high schools</w:t>
      </w:r>
      <w:r>
        <w:rPr>
          <w:rFonts w:eastAsia="Times New Roman" w:cs="Times New Roman"/>
        </w:rPr>
        <w:t xml:space="preserve"> </w:t>
      </w:r>
      <w:r w:rsidR="00AF0247">
        <w:rPr>
          <w:rFonts w:eastAsia="Times New Roman" w:cs="Times New Roman"/>
        </w:rPr>
        <w:t>regarding the Opiate Epidemic</w:t>
      </w:r>
      <w:r w:rsidR="00AF024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 </w:t>
      </w:r>
      <w:r w:rsidR="009C7B84">
        <w:rPr>
          <w:rFonts w:eastAsia="Times New Roman" w:cs="Times New Roman"/>
        </w:rPr>
        <w:t xml:space="preserve">Commissioner Faso made a motion to Co-Sponsor with other surrounding Departments </w:t>
      </w:r>
      <w:r w:rsidR="00AF0247">
        <w:rPr>
          <w:rFonts w:eastAsia="Times New Roman" w:cs="Times New Roman"/>
        </w:rPr>
        <w:t>not to exceed $2,000.00, 2</w:t>
      </w:r>
      <w:r w:rsidR="00AF0247" w:rsidRPr="00AF0247">
        <w:rPr>
          <w:rFonts w:eastAsia="Times New Roman" w:cs="Times New Roman"/>
          <w:vertAlign w:val="superscript"/>
        </w:rPr>
        <w:t>nd</w:t>
      </w:r>
      <w:r w:rsidR="00AF0247">
        <w:rPr>
          <w:rFonts w:eastAsia="Times New Roman" w:cs="Times New Roman"/>
        </w:rPr>
        <w:t xml:space="preserve"> by Commissioner Stabner, carried.</w:t>
      </w:r>
    </w:p>
    <w:p w:rsidR="00AF0247" w:rsidRPr="00AF0247" w:rsidRDefault="00AF0247" w:rsidP="00AB3E5F">
      <w:pPr>
        <w:spacing w:after="0"/>
        <w:rPr>
          <w:rFonts w:eastAsia="Times New Roman" w:cs="Times New Roman"/>
        </w:rPr>
      </w:pPr>
    </w:p>
    <w:p w:rsidR="00197272" w:rsidRPr="0013203F" w:rsidRDefault="00197272" w:rsidP="00AB3E5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Public Comment- </w:t>
      </w:r>
      <w:r w:rsidRPr="00197272">
        <w:rPr>
          <w:rFonts w:eastAsia="Times New Roman" w:cs="Times New Roman"/>
        </w:rPr>
        <w:t>none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Chairman Werner made a motioned to adjourn the meeting at 7:</w:t>
      </w:r>
      <w:r w:rsidR="00197272">
        <w:rPr>
          <w:rFonts w:eastAsia="Times New Roman" w:cs="Times New Roman"/>
        </w:rPr>
        <w:t>18</w:t>
      </w:r>
      <w:r w:rsidRPr="0013203F">
        <w:rPr>
          <w:rFonts w:eastAsia="Times New Roman" w:cs="Times New Roman"/>
        </w:rPr>
        <w:t>pm 2</w:t>
      </w:r>
      <w:r w:rsidRPr="0013203F">
        <w:rPr>
          <w:rFonts w:eastAsia="Times New Roman" w:cs="Times New Roman"/>
          <w:vertAlign w:val="superscript"/>
        </w:rPr>
        <w:t>nd</w:t>
      </w:r>
      <w:r w:rsidRPr="0013203F">
        <w:rPr>
          <w:rFonts w:eastAsia="Times New Roman" w:cs="Times New Roman"/>
        </w:rPr>
        <w:t xml:space="preserve"> by Commissioner Stabner, carried.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Respectfully submitted,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Denise Miller, Secretary</w:t>
      </w:r>
    </w:p>
    <w:p w:rsidR="00AB3E5F" w:rsidRPr="0013203F" w:rsidRDefault="00AB3E5F" w:rsidP="00AB3E5F">
      <w:pPr>
        <w:spacing w:after="0"/>
        <w:rPr>
          <w:rFonts w:eastAsia="Times New Roman" w:cs="Times New Roman"/>
        </w:rPr>
      </w:pPr>
      <w:r w:rsidRPr="0013203F">
        <w:rPr>
          <w:rFonts w:eastAsia="Times New Roman" w:cs="Times New Roman"/>
        </w:rPr>
        <w:t>Walden Fire District</w:t>
      </w:r>
    </w:p>
    <w:p w:rsidR="00430FDB" w:rsidRDefault="00430FDB"/>
    <w:sectPr w:rsidR="00430F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47" w:rsidRDefault="00AF0247" w:rsidP="00AF0247">
      <w:pPr>
        <w:spacing w:after="0" w:line="240" w:lineRule="auto"/>
      </w:pPr>
      <w:r>
        <w:separator/>
      </w:r>
    </w:p>
  </w:endnote>
  <w:endnote w:type="continuationSeparator" w:id="0">
    <w:p w:rsidR="00AF0247" w:rsidRDefault="00AF0247" w:rsidP="00AF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47" w:rsidRDefault="00AF02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47" w:rsidRDefault="00AF02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47" w:rsidRDefault="00AF0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47" w:rsidRDefault="00AF0247" w:rsidP="00AF0247">
      <w:pPr>
        <w:spacing w:after="0" w:line="240" w:lineRule="auto"/>
      </w:pPr>
      <w:r>
        <w:separator/>
      </w:r>
    </w:p>
  </w:footnote>
  <w:footnote w:type="continuationSeparator" w:id="0">
    <w:p w:rsidR="00AF0247" w:rsidRDefault="00AF0247" w:rsidP="00AF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47" w:rsidRDefault="00AF02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010677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AF0247" w:rsidRDefault="00AF024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1926531727"/>
      <w:docPartObj>
        <w:docPartGallery w:val="Watermarks"/>
        <w:docPartUnique/>
      </w:docPartObj>
    </w:sdtPr>
    <w:sdtContent>
      <w:p w:rsidR="00AF0247" w:rsidRDefault="00AF024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47" w:rsidRDefault="00AF0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5F"/>
    <w:rsid w:val="00197272"/>
    <w:rsid w:val="00430FDB"/>
    <w:rsid w:val="006E1992"/>
    <w:rsid w:val="009C7B84"/>
    <w:rsid w:val="00AB3E5F"/>
    <w:rsid w:val="00AF0247"/>
    <w:rsid w:val="00BF367B"/>
    <w:rsid w:val="00CA615C"/>
    <w:rsid w:val="00D0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247"/>
  </w:style>
  <w:style w:type="paragraph" w:styleId="Footer">
    <w:name w:val="footer"/>
    <w:basedOn w:val="Normal"/>
    <w:link w:val="FooterChar"/>
    <w:uiPriority w:val="99"/>
    <w:unhideWhenUsed/>
    <w:rsid w:val="00AF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247"/>
  </w:style>
  <w:style w:type="paragraph" w:styleId="Footer">
    <w:name w:val="footer"/>
    <w:basedOn w:val="Normal"/>
    <w:link w:val="FooterChar"/>
    <w:uiPriority w:val="99"/>
    <w:unhideWhenUsed/>
    <w:rsid w:val="00AF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99AA-AA97-4193-B346-E265CBD0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Miller</dc:creator>
  <cp:lastModifiedBy>Denise Miller</cp:lastModifiedBy>
  <cp:revision>1</cp:revision>
  <dcterms:created xsi:type="dcterms:W3CDTF">2018-05-07T22:41:00Z</dcterms:created>
  <dcterms:modified xsi:type="dcterms:W3CDTF">2018-05-08T00:03:00Z</dcterms:modified>
</cp:coreProperties>
</file>